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FF" w:rsidRDefault="00BE22FF" w:rsidP="007A61C6">
      <w:pPr>
        <w:pStyle w:val="Ttulo2"/>
      </w:pPr>
    </w:p>
    <w:p w:rsidR="00DD6EE3" w:rsidRPr="00883FE5" w:rsidRDefault="00DD6EE3" w:rsidP="00BE22FF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2"/>
        <w:gridCol w:w="5213"/>
      </w:tblGrid>
      <w:tr w:rsidR="004C6319" w:rsidRPr="00883FE5" w:rsidTr="004C6319">
        <w:trPr>
          <w:trHeight w:hRule="exact" w:val="576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319" w:rsidRPr="004C6319" w:rsidRDefault="004C6319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ÓRGÃO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C6319" w:rsidRPr="00883FE5" w:rsidTr="005B6928">
        <w:trPr>
          <w:trHeight w:hRule="exact" w:val="576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</w:tcBorders>
          </w:tcPr>
          <w:p w:rsidR="004C6319" w:rsidRPr="00DE658C" w:rsidRDefault="004C6319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RÉU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C6319" w:rsidRPr="00883FE5" w:rsidTr="005B6928">
        <w:trPr>
          <w:trHeight w:hRule="exact" w:val="576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</w:tcBorders>
          </w:tcPr>
          <w:p w:rsidR="004C6319" w:rsidRPr="00DE658C" w:rsidRDefault="004C6319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DA MÃE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C6319" w:rsidRPr="00883FE5" w:rsidTr="005B6928">
        <w:trPr>
          <w:trHeight w:hRule="exact" w:val="576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</w:tcBorders>
          </w:tcPr>
          <w:p w:rsidR="004C6319" w:rsidRPr="00DE658C" w:rsidRDefault="004C6319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PAI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100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C6319" w:rsidRPr="00883FE5" w:rsidTr="00860E26">
        <w:trPr>
          <w:trHeight w:hRule="exact" w:val="576"/>
          <w:jc w:val="center"/>
        </w:trPr>
        <w:tc>
          <w:tcPr>
            <w:tcW w:w="5212" w:type="dxa"/>
            <w:tcBorders>
              <w:top w:val="single" w:sz="4" w:space="0" w:color="auto"/>
            </w:tcBorders>
          </w:tcPr>
          <w:p w:rsidR="004C6319" w:rsidRPr="00DE658C" w:rsidRDefault="004C6319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MUNICÍPIO DE NATURALIDADE</w:t>
            </w:r>
            <w:r w:rsidR="0071007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213" w:type="dxa"/>
            <w:tcBorders>
              <w:top w:val="single" w:sz="4" w:space="0" w:color="auto"/>
            </w:tcBorders>
          </w:tcPr>
          <w:p w:rsidR="004C6319" w:rsidRPr="00710070" w:rsidRDefault="004C6319" w:rsidP="00FC74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NACIONALIDADE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100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C6319" w:rsidRPr="00883FE5" w:rsidTr="00BE7BF7">
        <w:trPr>
          <w:trHeight w:hRule="exact" w:val="576"/>
          <w:jc w:val="center"/>
        </w:trPr>
        <w:tc>
          <w:tcPr>
            <w:tcW w:w="5212" w:type="dxa"/>
            <w:tcBorders>
              <w:top w:val="single" w:sz="4" w:space="0" w:color="auto"/>
            </w:tcBorders>
          </w:tcPr>
          <w:p w:rsidR="004C6319" w:rsidRPr="00DE658C" w:rsidRDefault="004C6319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NASCIMENTO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</w:tcBorders>
          </w:tcPr>
          <w:p w:rsidR="004C6319" w:rsidRPr="00DE658C" w:rsidRDefault="004C6319" w:rsidP="00FC74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C6319" w:rsidRPr="00883FE5" w:rsidTr="009F2F3E">
        <w:trPr>
          <w:trHeight w:hRule="exact" w:val="576"/>
          <w:jc w:val="center"/>
        </w:trPr>
        <w:tc>
          <w:tcPr>
            <w:tcW w:w="5212" w:type="dxa"/>
            <w:tcBorders>
              <w:top w:val="single" w:sz="4" w:space="0" w:color="auto"/>
            </w:tcBorders>
          </w:tcPr>
          <w:p w:rsidR="004C6319" w:rsidRPr="00DE658C" w:rsidRDefault="004C6319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</w:tcBorders>
          </w:tcPr>
          <w:p w:rsidR="004C6319" w:rsidRPr="00DE658C" w:rsidRDefault="004C6319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DOCUMENTO DE IDENTIFICAÇÃO:</w:t>
            </w:r>
          </w:p>
        </w:tc>
      </w:tr>
      <w:tr w:rsidR="00A36E3F" w:rsidRPr="00DE658C" w:rsidTr="005B6928">
        <w:trPr>
          <w:trHeight w:hRule="exact" w:val="1838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6E3F" w:rsidRPr="00DE658C" w:rsidRDefault="00A36E3F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INCIDÊNCIA PENAL</w:t>
            </w:r>
            <w:r w:rsidR="003F78F9">
              <w:rPr>
                <w:rFonts w:ascii="Arial" w:hAnsi="Arial" w:cs="Arial"/>
                <w:b/>
                <w:sz w:val="18"/>
                <w:szCs w:val="18"/>
              </w:rPr>
              <w:t xml:space="preserve"> (Limite: 200 </w:t>
            </w:r>
            <w:proofErr w:type="gramStart"/>
            <w:r w:rsidR="003F78F9">
              <w:rPr>
                <w:rFonts w:ascii="Arial" w:hAnsi="Arial" w:cs="Arial"/>
                <w:b/>
                <w:sz w:val="18"/>
                <w:szCs w:val="18"/>
              </w:rPr>
              <w:t>caracteres)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2A1ED2" w:rsidRPr="00DE658C" w:rsidTr="00FC74D2">
        <w:trPr>
          <w:trHeight w:hRule="exact" w:val="999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1ED2" w:rsidRDefault="002A1ED2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CONDIÇÕES AJUSTADAS:</w:t>
            </w:r>
            <w:r w:rsidR="00FC74D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114CF7" w:rsidRPr="002A1ED2" w:rsidRDefault="00FC74D2" w:rsidP="00FC74D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SUSPENSÃO DOS DIREITOS POLÍTICOS / INABILITAÇÃO PARA EXERCÍCIO DA FUNÇÃO PÚBLICA / HIPÓTESE DE INELEGIBILIDADE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                        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42673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06992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63606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36E3F" w:rsidRPr="00DE658C" w:rsidTr="005B6928">
        <w:trPr>
          <w:trHeight w:hRule="exact" w:val="1838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6E3F" w:rsidRPr="00DE658C" w:rsidRDefault="00A36E3F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OUTRAS CONDICÇÕES AJUSTADAS</w:t>
            </w:r>
            <w:r w:rsidR="003F78F9">
              <w:rPr>
                <w:rFonts w:ascii="Arial" w:hAnsi="Arial" w:cs="Arial"/>
                <w:b/>
                <w:sz w:val="18"/>
                <w:szCs w:val="18"/>
              </w:rPr>
              <w:t xml:space="preserve"> (Limite:400 caracteres)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14CF7" w:rsidRPr="00DE658C" w:rsidTr="00D72ACC">
        <w:trPr>
          <w:trHeight w:hRule="exact" w:val="576"/>
          <w:jc w:val="center"/>
        </w:trPr>
        <w:tc>
          <w:tcPr>
            <w:tcW w:w="5212" w:type="dxa"/>
            <w:tcBorders>
              <w:top w:val="single" w:sz="4" w:space="0" w:color="auto"/>
            </w:tcBorders>
          </w:tcPr>
          <w:p w:rsidR="00114CF7" w:rsidRDefault="00114CF7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HOMOLOGAÇÃO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13" w:type="dxa"/>
            <w:tcBorders>
              <w:top w:val="single" w:sz="4" w:space="0" w:color="auto"/>
            </w:tcBorders>
          </w:tcPr>
          <w:p w:rsidR="00114CF7" w:rsidRDefault="00114CF7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DOS AUTOS</w:t>
            </w:r>
            <w:r w:rsidR="003F78F9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36E3F" w:rsidRPr="00DE658C" w:rsidTr="005B6928">
        <w:trPr>
          <w:trHeight w:hRule="exact" w:val="1838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6E3F" w:rsidRPr="00DE658C" w:rsidRDefault="00A36E3F" w:rsidP="005B69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INFORMAÇÕES COMPLEMENTARES</w:t>
            </w:r>
            <w:r w:rsidR="003F78F9">
              <w:rPr>
                <w:rFonts w:ascii="Arial" w:hAnsi="Arial" w:cs="Arial"/>
                <w:b/>
                <w:sz w:val="18"/>
                <w:szCs w:val="18"/>
              </w:rPr>
              <w:t xml:space="preserve"> (Limite: 1000 caracteres)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3F78F9" w:rsidRPr="00883FE5" w:rsidTr="003F78F9">
        <w:trPr>
          <w:trHeight w:hRule="exact" w:val="721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F9" w:rsidRDefault="003F78F9" w:rsidP="002D6A07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* PREENCHIMENTO OBRIGATÓRIO.</w:t>
            </w:r>
          </w:p>
          <w:p w:rsidR="003F78F9" w:rsidRPr="003F78F9" w:rsidRDefault="003F78F9" w:rsidP="002D6A07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QUANDO NÃO FOR OBRIGATÓRIO OU NÃO LOCALIZAR OS DADOS DOS INTENS OBRIGATÓRIOS, FAVOR PREENCHER COM "NÃO CO</w:t>
            </w:r>
            <w:r w:rsidR="00664B9C">
              <w:rPr>
                <w:rFonts w:ascii="Arial" w:hAnsi="Arial" w:cs="Arial"/>
                <w:b/>
                <w:color w:val="FF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STA”.</w:t>
            </w:r>
          </w:p>
        </w:tc>
      </w:tr>
    </w:tbl>
    <w:p w:rsidR="00CB35E9" w:rsidRDefault="00CB35E9" w:rsidP="00832022">
      <w:pPr>
        <w:ind w:right="382"/>
        <w:rPr>
          <w:rFonts w:ascii="Arial" w:hAnsi="Arial" w:cs="Arial"/>
        </w:rPr>
      </w:pPr>
    </w:p>
    <w:p w:rsidR="00CB35E9" w:rsidRPr="00883FE5" w:rsidRDefault="00CB35E9" w:rsidP="00832022">
      <w:pPr>
        <w:ind w:right="382"/>
        <w:rPr>
          <w:rFonts w:ascii="Arial" w:hAnsi="Arial" w:cs="Arial"/>
        </w:rPr>
      </w:pPr>
    </w:p>
    <w:sectPr w:rsidR="00CB35E9" w:rsidRPr="00883FE5" w:rsidSect="003E07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284" w:bottom="907" w:left="284" w:header="425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5F0" w:rsidRDefault="005B25F0" w:rsidP="009B01A2">
      <w:r>
        <w:separator/>
      </w:r>
    </w:p>
  </w:endnote>
  <w:endnote w:type="continuationSeparator" w:id="0">
    <w:p w:rsidR="005B25F0" w:rsidRDefault="005B25F0" w:rsidP="009B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20A" w:rsidRDefault="003D02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515"/>
      <w:gridCol w:w="2515"/>
      <w:gridCol w:w="2516"/>
      <w:gridCol w:w="2516"/>
    </w:tblGrid>
    <w:tr w:rsidR="00B10E30" w:rsidRPr="00465DE6" w:rsidTr="00DF56B7">
      <w:trPr>
        <w:jc w:val="center"/>
      </w:trPr>
      <w:tc>
        <w:tcPr>
          <w:tcW w:w="2515" w:type="dxa"/>
          <w:shd w:val="clear" w:color="auto" w:fill="auto"/>
        </w:tcPr>
        <w:p w:rsidR="00B10E30" w:rsidRPr="00465DE6" w:rsidRDefault="00B10E30" w:rsidP="00E56393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465DE6">
            <w:rPr>
              <w:rFonts w:ascii="Arial" w:hAnsi="Arial" w:cs="Arial"/>
              <w:sz w:val="16"/>
              <w:szCs w:val="16"/>
            </w:rPr>
            <w:t>FRM-DGPES-028-01</w:t>
          </w:r>
          <w:r w:rsidR="00517B27" w:rsidRPr="00465DE6">
            <w:rPr>
              <w:rFonts w:ascii="Arial" w:hAnsi="Arial" w:cs="Arial"/>
              <w:sz w:val="16"/>
              <w:szCs w:val="16"/>
            </w:rPr>
            <w:t xml:space="preserve"> </w:t>
          </w:r>
          <w:r w:rsidR="00517B27">
            <w:rPr>
              <w:rFonts w:ascii="Arial" w:hAnsi="Arial" w:cs="Arial"/>
              <w:sz w:val="16"/>
              <w:szCs w:val="16"/>
            </w:rPr>
            <w:t xml:space="preserve">  </w:t>
          </w:r>
          <w:r w:rsidR="00E56393">
            <w:rPr>
              <w:rFonts w:ascii="Arial" w:hAnsi="Arial" w:cs="Arial"/>
              <w:sz w:val="16"/>
              <w:szCs w:val="16"/>
            </w:rPr>
            <w:t xml:space="preserve"> </w:t>
          </w:r>
          <w:r w:rsidR="00517B27" w:rsidRPr="00465DE6">
            <w:rPr>
              <w:rFonts w:ascii="Arial" w:hAnsi="Arial" w:cs="Arial"/>
              <w:sz w:val="16"/>
              <w:szCs w:val="16"/>
            </w:rPr>
            <w:t>Rev.: 0</w:t>
          </w:r>
          <w:r w:rsidR="00A379D8">
            <w:rPr>
              <w:rFonts w:ascii="Arial" w:hAnsi="Arial" w:cs="Arial"/>
              <w:sz w:val="16"/>
              <w:szCs w:val="16"/>
            </w:rPr>
            <w:t>8</w:t>
          </w:r>
          <w:r w:rsidRPr="00465DE6">
            <w:rPr>
              <w:rFonts w:ascii="Arial" w:hAnsi="Arial" w:cs="Arial"/>
              <w:sz w:val="16"/>
              <w:szCs w:val="16"/>
            </w:rPr>
            <w:t xml:space="preserve">    </w:t>
          </w:r>
        </w:p>
      </w:tc>
      <w:tc>
        <w:tcPr>
          <w:tcW w:w="2515" w:type="dxa"/>
          <w:shd w:val="clear" w:color="auto" w:fill="auto"/>
        </w:tcPr>
        <w:p w:rsidR="00B10E30" w:rsidRPr="00465DE6" w:rsidRDefault="00E56393" w:rsidP="004F0E77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</w:t>
          </w:r>
          <w:r w:rsidR="00B10E30" w:rsidRPr="00465DE6">
            <w:rPr>
              <w:rFonts w:ascii="Arial" w:hAnsi="Arial" w:cs="Arial"/>
              <w:sz w:val="16"/>
              <w:szCs w:val="16"/>
            </w:rPr>
            <w:t>Data:</w:t>
          </w:r>
          <w:r w:rsidR="009151D8" w:rsidRPr="00465DE6">
            <w:rPr>
              <w:rFonts w:ascii="Arial" w:hAnsi="Arial" w:cs="Arial"/>
              <w:sz w:val="16"/>
              <w:szCs w:val="16"/>
            </w:rPr>
            <w:t xml:space="preserve"> </w:t>
          </w:r>
          <w:r w:rsidR="00A379D8">
            <w:rPr>
              <w:rFonts w:ascii="Arial" w:hAnsi="Arial" w:cs="Arial"/>
              <w:sz w:val="16"/>
              <w:szCs w:val="16"/>
            </w:rPr>
            <w:t>2</w:t>
          </w:r>
          <w:r w:rsidR="00181C26">
            <w:rPr>
              <w:rFonts w:ascii="Arial" w:hAnsi="Arial" w:cs="Arial"/>
              <w:sz w:val="16"/>
              <w:szCs w:val="16"/>
            </w:rPr>
            <w:t>7</w:t>
          </w:r>
          <w:r w:rsidR="00B10E30" w:rsidRPr="00465DE6">
            <w:rPr>
              <w:rFonts w:ascii="Arial" w:hAnsi="Arial" w:cs="Arial"/>
              <w:sz w:val="16"/>
              <w:szCs w:val="16"/>
            </w:rPr>
            <w:t>/</w:t>
          </w:r>
          <w:r w:rsidR="004F0E77">
            <w:rPr>
              <w:rFonts w:ascii="Arial" w:hAnsi="Arial" w:cs="Arial"/>
              <w:sz w:val="16"/>
              <w:szCs w:val="16"/>
            </w:rPr>
            <w:t>0</w:t>
          </w:r>
          <w:r w:rsidR="00A379D8">
            <w:rPr>
              <w:rFonts w:ascii="Arial" w:hAnsi="Arial" w:cs="Arial"/>
              <w:sz w:val="16"/>
              <w:szCs w:val="16"/>
            </w:rPr>
            <w:t>9</w:t>
          </w:r>
          <w:r w:rsidR="00B10E30" w:rsidRPr="00465DE6">
            <w:rPr>
              <w:rFonts w:ascii="Arial" w:hAnsi="Arial" w:cs="Arial"/>
              <w:sz w:val="16"/>
              <w:szCs w:val="16"/>
            </w:rPr>
            <w:t>/20</w:t>
          </w:r>
          <w:r w:rsidR="00A379D8">
            <w:rPr>
              <w:rFonts w:ascii="Arial" w:hAnsi="Arial" w:cs="Arial"/>
              <w:sz w:val="16"/>
              <w:szCs w:val="16"/>
            </w:rPr>
            <w:t>22</w:t>
          </w:r>
        </w:p>
      </w:tc>
      <w:tc>
        <w:tcPr>
          <w:tcW w:w="2516" w:type="dxa"/>
          <w:shd w:val="clear" w:color="auto" w:fill="auto"/>
        </w:tcPr>
        <w:p w:rsidR="00B10E30" w:rsidRPr="00465DE6" w:rsidRDefault="00B10E30" w:rsidP="00551D4B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16" w:type="dxa"/>
          <w:shd w:val="clear" w:color="auto" w:fill="auto"/>
        </w:tcPr>
        <w:p w:rsidR="00B10E30" w:rsidRPr="00465DE6" w:rsidRDefault="00B10E30" w:rsidP="00465DE6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465DE6">
            <w:rPr>
              <w:rFonts w:ascii="Arial" w:hAnsi="Arial" w:cs="Arial"/>
              <w:sz w:val="16"/>
              <w:szCs w:val="16"/>
            </w:rPr>
            <w:t xml:space="preserve">Pág.: </w:t>
          </w:r>
          <w:r w:rsidRPr="00465DE6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465DE6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465DE6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A53369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Pr="00465DE6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465DE6">
            <w:rPr>
              <w:rStyle w:val="Nmerodepgina"/>
              <w:rFonts w:ascii="Arial" w:hAnsi="Arial" w:cs="Arial"/>
              <w:sz w:val="16"/>
              <w:szCs w:val="16"/>
            </w:rPr>
            <w:t>/</w:t>
          </w:r>
          <w:r w:rsidRPr="00465DE6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465DE6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465DE6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A53369">
            <w:rPr>
              <w:rStyle w:val="Nmerodepgina"/>
              <w:rFonts w:ascii="Arial" w:hAnsi="Arial" w:cs="Arial"/>
              <w:noProof/>
              <w:sz w:val="16"/>
              <w:szCs w:val="16"/>
            </w:rPr>
            <w:t>4</w:t>
          </w:r>
          <w:r w:rsidRPr="00465DE6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B10E30" w:rsidRDefault="00B10E30">
    <w:pPr>
      <w:pStyle w:val="Rodap"/>
      <w:rPr>
        <w:rFonts w:ascii="Arial" w:hAnsi="Arial" w:cs="Arial"/>
        <w:sz w:val="16"/>
        <w:szCs w:val="16"/>
      </w:rPr>
    </w:pPr>
  </w:p>
  <w:p w:rsidR="00B10E30" w:rsidRPr="00862049" w:rsidRDefault="00B10E30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1C6" w:rsidRDefault="007A61C6">
    <w:pPr>
      <w:pStyle w:val="Rodap"/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776"/>
      <w:gridCol w:w="3776"/>
      <w:gridCol w:w="3777"/>
    </w:tblGrid>
    <w:tr w:rsidR="007A61C6" w:rsidTr="007A61C6">
      <w:tc>
        <w:tcPr>
          <w:tcW w:w="3776" w:type="dxa"/>
        </w:tcPr>
        <w:p w:rsidR="007A61C6" w:rsidRPr="007A61C6" w:rsidRDefault="007A61C6" w:rsidP="007A61C6">
          <w:pPr>
            <w:pStyle w:val="Rodap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FRM-SGJUD</w:t>
          </w:r>
          <w:r w:rsidR="009F18B3">
            <w:rPr>
              <w:rFonts w:asciiTheme="minorHAnsi" w:hAnsiTheme="minorHAnsi" w:cstheme="minorHAnsi"/>
              <w:b/>
              <w:sz w:val="20"/>
              <w:szCs w:val="20"/>
            </w:rPr>
            <w:t>-020</w:t>
          </w:r>
          <w:r w:rsidR="003D020A">
            <w:rPr>
              <w:rFonts w:asciiTheme="minorHAnsi" w:hAnsiTheme="minorHAnsi" w:cstheme="minorHAnsi"/>
              <w:b/>
              <w:sz w:val="20"/>
              <w:szCs w:val="20"/>
            </w:rPr>
            <w:t>-001</w:t>
          </w:r>
          <w:bookmarkStart w:id="0" w:name="_GoBack"/>
          <w:bookmarkEnd w:id="0"/>
        </w:p>
      </w:tc>
      <w:tc>
        <w:tcPr>
          <w:tcW w:w="3776" w:type="dxa"/>
        </w:tcPr>
        <w:p w:rsidR="007A61C6" w:rsidRPr="009F18B3" w:rsidRDefault="009F18B3" w:rsidP="009F18B3">
          <w:pPr>
            <w:pStyle w:val="Rodap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Revisão:00</w:t>
          </w:r>
        </w:p>
      </w:tc>
      <w:tc>
        <w:tcPr>
          <w:tcW w:w="3777" w:type="dxa"/>
        </w:tcPr>
        <w:p w:rsidR="007A61C6" w:rsidRPr="009F18B3" w:rsidRDefault="009F18B3" w:rsidP="009F18B3">
          <w:pPr>
            <w:pStyle w:val="Rodap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Página 1 de 1</w:t>
          </w:r>
        </w:p>
      </w:tc>
    </w:tr>
  </w:tbl>
  <w:p w:rsidR="007A61C6" w:rsidRDefault="007A61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5F0" w:rsidRDefault="005B25F0" w:rsidP="009B01A2">
      <w:r>
        <w:separator/>
      </w:r>
    </w:p>
  </w:footnote>
  <w:footnote w:type="continuationSeparator" w:id="0">
    <w:p w:rsidR="005B25F0" w:rsidRDefault="005B25F0" w:rsidP="009B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20A" w:rsidRDefault="003D02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FE5" w:rsidRPr="007423D8" w:rsidRDefault="00883FE5" w:rsidP="003D5C64">
    <w:pPr>
      <w:jc w:val="center"/>
      <w:rPr>
        <w:color w:val="FF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9000"/>
    </w:tblGrid>
    <w:tr w:rsidR="00E15023" w:rsidRPr="00732525" w:rsidTr="00881695">
      <w:trPr>
        <w:cantSplit/>
        <w:trHeight w:val="1100"/>
        <w:jc w:val="center"/>
      </w:trPr>
      <w:tc>
        <w:tcPr>
          <w:tcW w:w="144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15023" w:rsidRPr="00732525" w:rsidRDefault="002A1ED2" w:rsidP="00E15023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Fonte Ecológica Spranq" w:hAnsi="Fonte Ecológica Spranq" w:cs="Arial"/>
              <w:b/>
              <w:sz w:val="18"/>
            </w:rPr>
          </w:pPr>
          <w:r w:rsidRPr="00732525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>
                <wp:extent cx="70485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15023" w:rsidRPr="00517B27" w:rsidRDefault="00E15023" w:rsidP="00E15023">
          <w:pPr>
            <w:pStyle w:val="Normal0"/>
            <w:tabs>
              <w:tab w:val="left" w:pos="8820"/>
              <w:tab w:val="left" w:pos="17640"/>
              <w:tab w:val="left" w:pos="26460"/>
            </w:tabs>
            <w:ind w:left="-258" w:right="51" w:hanging="55"/>
            <w:jc w:val="center"/>
            <w:rPr>
              <w:rFonts w:cs="Arial"/>
              <w:b/>
              <w:sz w:val="22"/>
              <w:szCs w:val="22"/>
              <w:lang w:val="pt-BR"/>
            </w:rPr>
          </w:pPr>
          <w:r w:rsidRPr="00517B27">
            <w:rPr>
              <w:rFonts w:cs="Arial"/>
              <w:b/>
              <w:sz w:val="22"/>
              <w:szCs w:val="22"/>
              <w:lang w:val="pt-BR"/>
            </w:rPr>
            <w:t>TRIBUNAL DE JUSTIÇA DO ESTADO DO RIO DE JANEIRO</w:t>
          </w:r>
        </w:p>
        <w:p w:rsidR="00E15023" w:rsidRPr="00517B27" w:rsidRDefault="00E15023" w:rsidP="00E15023">
          <w:pPr>
            <w:pStyle w:val="Normal0"/>
            <w:tabs>
              <w:tab w:val="left" w:pos="8820"/>
              <w:tab w:val="left" w:pos="17640"/>
              <w:tab w:val="left" w:pos="26460"/>
            </w:tabs>
            <w:ind w:left="-258" w:right="51" w:hanging="55"/>
            <w:jc w:val="center"/>
            <w:rPr>
              <w:rFonts w:cs="Arial"/>
              <w:b/>
              <w:sz w:val="22"/>
              <w:szCs w:val="22"/>
              <w:lang w:val="pt-BR"/>
            </w:rPr>
          </w:pPr>
          <w:r w:rsidRPr="00517B27">
            <w:rPr>
              <w:rFonts w:cs="Arial"/>
              <w:b/>
              <w:sz w:val="22"/>
              <w:szCs w:val="22"/>
              <w:lang w:val="pt-BR"/>
            </w:rPr>
            <w:t xml:space="preserve">DEPARTAMENTO DE </w:t>
          </w:r>
          <w:r w:rsidR="00FC74D2">
            <w:rPr>
              <w:rFonts w:cs="Arial"/>
              <w:b/>
              <w:sz w:val="22"/>
              <w:szCs w:val="22"/>
              <w:lang w:val="pt-BR"/>
            </w:rPr>
            <w:t>APOIO AO SEGUNDO GRAU DE JURISDIÇÃO</w:t>
          </w:r>
        </w:p>
        <w:p w:rsidR="00E15023" w:rsidRPr="00517B27" w:rsidRDefault="00FC74D2" w:rsidP="00E15023">
          <w:pPr>
            <w:pStyle w:val="Ttulo6"/>
            <w:spacing w:before="60" w:after="60"/>
            <w:rPr>
              <w:sz w:val="22"/>
              <w:szCs w:val="22"/>
            </w:rPr>
          </w:pPr>
          <w:r>
            <w:rPr>
              <w:sz w:val="22"/>
              <w:szCs w:val="22"/>
            </w:rPr>
            <w:t>SGJUD/DEJUR</w:t>
          </w:r>
        </w:p>
        <w:p w:rsidR="003F78F9" w:rsidRPr="003F78F9" w:rsidRDefault="003F78F9" w:rsidP="003F78F9">
          <w:pPr>
            <w:pStyle w:val="Ttulo6"/>
            <w:spacing w:before="60" w:after="60"/>
            <w:rPr>
              <w:sz w:val="22"/>
              <w:szCs w:val="22"/>
            </w:rPr>
          </w:pPr>
          <w:r>
            <w:rPr>
              <w:sz w:val="22"/>
              <w:szCs w:val="22"/>
            </w:rPr>
            <w:t>FORMULÁRIO DE CADASTRO DE ANPP NO INFODIP</w:t>
          </w:r>
        </w:p>
      </w:tc>
    </w:tr>
  </w:tbl>
  <w:p w:rsidR="00E15023" w:rsidRPr="007423D8" w:rsidRDefault="00E15023" w:rsidP="00E15023">
    <w:pPr>
      <w:jc w:val="center"/>
      <w:rPr>
        <w:color w:val="FF0000"/>
        <w:sz w:val="18"/>
        <w:szCs w:val="18"/>
      </w:rPr>
    </w:pPr>
    <w:r w:rsidRPr="004F0E77">
      <w:rPr>
        <w:rFonts w:ascii="Arial" w:hAnsi="Arial"/>
        <w:b/>
        <w:color w:val="C00000"/>
        <w:sz w:val="20"/>
        <w:szCs w:val="20"/>
      </w:rPr>
      <w:t xml:space="preserve">IMPORTANTE: sempre verifique no </w:t>
    </w:r>
    <w:r w:rsidRPr="004F0E77">
      <w:rPr>
        <w:rFonts w:ascii="Arial" w:hAnsi="Arial"/>
        <w:b/>
        <w:i/>
        <w:iCs/>
        <w:color w:val="C00000"/>
        <w:sz w:val="20"/>
        <w:szCs w:val="20"/>
      </w:rPr>
      <w:t>site</w:t>
    </w:r>
    <w:r w:rsidRPr="004F0E77">
      <w:rPr>
        <w:rFonts w:ascii="Arial" w:hAnsi="Arial"/>
        <w:b/>
        <w:color w:val="C00000"/>
        <w:sz w:val="20"/>
        <w:szCs w:val="20"/>
      </w:rPr>
      <w:t xml:space="preserve"> do TJRJ se a versão impressa do documento está atualizada.</w:t>
    </w:r>
  </w:p>
  <w:p w:rsidR="00E15023" w:rsidRDefault="00E150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F78BE"/>
    <w:multiLevelType w:val="hybridMultilevel"/>
    <w:tmpl w:val="A15CB0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2010A0"/>
    <w:multiLevelType w:val="hybridMultilevel"/>
    <w:tmpl w:val="EA021600"/>
    <w:lvl w:ilvl="0" w:tplc="53961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67E88BF4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A2"/>
    <w:rsid w:val="000077E2"/>
    <w:rsid w:val="000162FE"/>
    <w:rsid w:val="000307FF"/>
    <w:rsid w:val="000312C1"/>
    <w:rsid w:val="000313BB"/>
    <w:rsid w:val="000334D9"/>
    <w:rsid w:val="00037BBD"/>
    <w:rsid w:val="00044F5A"/>
    <w:rsid w:val="00057FC7"/>
    <w:rsid w:val="00065130"/>
    <w:rsid w:val="000706B2"/>
    <w:rsid w:val="0007130A"/>
    <w:rsid w:val="00074584"/>
    <w:rsid w:val="000A1B15"/>
    <w:rsid w:val="000B4D6F"/>
    <w:rsid w:val="000C3983"/>
    <w:rsid w:val="000D6412"/>
    <w:rsid w:val="000E05E5"/>
    <w:rsid w:val="000F304E"/>
    <w:rsid w:val="001044CA"/>
    <w:rsid w:val="0011013A"/>
    <w:rsid w:val="0011331A"/>
    <w:rsid w:val="00114BE9"/>
    <w:rsid w:val="00114CF7"/>
    <w:rsid w:val="00123B1E"/>
    <w:rsid w:val="001246B5"/>
    <w:rsid w:val="001330F3"/>
    <w:rsid w:val="00134975"/>
    <w:rsid w:val="00136968"/>
    <w:rsid w:val="001411D4"/>
    <w:rsid w:val="00142614"/>
    <w:rsid w:val="00146E07"/>
    <w:rsid w:val="00154A58"/>
    <w:rsid w:val="0016537B"/>
    <w:rsid w:val="00170C31"/>
    <w:rsid w:val="00181C26"/>
    <w:rsid w:val="00182328"/>
    <w:rsid w:val="001853C5"/>
    <w:rsid w:val="00186587"/>
    <w:rsid w:val="001A76CC"/>
    <w:rsid w:val="001B25EB"/>
    <w:rsid w:val="001B3255"/>
    <w:rsid w:val="001C3233"/>
    <w:rsid w:val="001C64BB"/>
    <w:rsid w:val="001D7097"/>
    <w:rsid w:val="001E2C57"/>
    <w:rsid w:val="0020270B"/>
    <w:rsid w:val="00204115"/>
    <w:rsid w:val="002074D8"/>
    <w:rsid w:val="00211688"/>
    <w:rsid w:val="0022146B"/>
    <w:rsid w:val="00221FB9"/>
    <w:rsid w:val="002222BC"/>
    <w:rsid w:val="00225650"/>
    <w:rsid w:val="00227201"/>
    <w:rsid w:val="002372C7"/>
    <w:rsid w:val="00240A60"/>
    <w:rsid w:val="00240EBC"/>
    <w:rsid w:val="0024312E"/>
    <w:rsid w:val="0025364F"/>
    <w:rsid w:val="00277A06"/>
    <w:rsid w:val="0028471A"/>
    <w:rsid w:val="0028631D"/>
    <w:rsid w:val="00294D7E"/>
    <w:rsid w:val="002A1ED2"/>
    <w:rsid w:val="002F25DB"/>
    <w:rsid w:val="002F7A3D"/>
    <w:rsid w:val="0031172A"/>
    <w:rsid w:val="00313ED3"/>
    <w:rsid w:val="003468F2"/>
    <w:rsid w:val="00356C8F"/>
    <w:rsid w:val="003A3652"/>
    <w:rsid w:val="003A3E52"/>
    <w:rsid w:val="003A724D"/>
    <w:rsid w:val="003B63CD"/>
    <w:rsid w:val="003D020A"/>
    <w:rsid w:val="003D5C64"/>
    <w:rsid w:val="003E07D8"/>
    <w:rsid w:val="003E5F3C"/>
    <w:rsid w:val="003F78F9"/>
    <w:rsid w:val="004000B7"/>
    <w:rsid w:val="004033E8"/>
    <w:rsid w:val="00412CF6"/>
    <w:rsid w:val="00415B3A"/>
    <w:rsid w:val="004166D3"/>
    <w:rsid w:val="00421BEE"/>
    <w:rsid w:val="00437F66"/>
    <w:rsid w:val="00455545"/>
    <w:rsid w:val="0045729A"/>
    <w:rsid w:val="0046265B"/>
    <w:rsid w:val="0046460A"/>
    <w:rsid w:val="00465DE6"/>
    <w:rsid w:val="00487BCE"/>
    <w:rsid w:val="004A78A0"/>
    <w:rsid w:val="004B029D"/>
    <w:rsid w:val="004B4842"/>
    <w:rsid w:val="004B4DCC"/>
    <w:rsid w:val="004C380A"/>
    <w:rsid w:val="004C6319"/>
    <w:rsid w:val="004D3C65"/>
    <w:rsid w:val="004D49E6"/>
    <w:rsid w:val="004D6FD5"/>
    <w:rsid w:val="004E41C3"/>
    <w:rsid w:val="004F0E77"/>
    <w:rsid w:val="004F2EB1"/>
    <w:rsid w:val="004F41C7"/>
    <w:rsid w:val="004F425F"/>
    <w:rsid w:val="00502D8B"/>
    <w:rsid w:val="005076E3"/>
    <w:rsid w:val="00510260"/>
    <w:rsid w:val="00517AD1"/>
    <w:rsid w:val="00517B27"/>
    <w:rsid w:val="0052048B"/>
    <w:rsid w:val="00522A1B"/>
    <w:rsid w:val="00531DBD"/>
    <w:rsid w:val="0053397E"/>
    <w:rsid w:val="00551D4B"/>
    <w:rsid w:val="005648D0"/>
    <w:rsid w:val="00580AD0"/>
    <w:rsid w:val="005843D9"/>
    <w:rsid w:val="005A4F37"/>
    <w:rsid w:val="005B25F0"/>
    <w:rsid w:val="005B44C9"/>
    <w:rsid w:val="005D041D"/>
    <w:rsid w:val="005D4F04"/>
    <w:rsid w:val="005D59D6"/>
    <w:rsid w:val="005E3F0A"/>
    <w:rsid w:val="005F55A9"/>
    <w:rsid w:val="00615343"/>
    <w:rsid w:val="00622D2F"/>
    <w:rsid w:val="00627426"/>
    <w:rsid w:val="00643BB4"/>
    <w:rsid w:val="00653C3B"/>
    <w:rsid w:val="006600E1"/>
    <w:rsid w:val="00664B9C"/>
    <w:rsid w:val="006A23CE"/>
    <w:rsid w:val="006B1CEB"/>
    <w:rsid w:val="006C0DB7"/>
    <w:rsid w:val="006C1C11"/>
    <w:rsid w:val="006D6C98"/>
    <w:rsid w:val="006E1CBA"/>
    <w:rsid w:val="006E766E"/>
    <w:rsid w:val="006F0BCB"/>
    <w:rsid w:val="00710070"/>
    <w:rsid w:val="00712699"/>
    <w:rsid w:val="0071713E"/>
    <w:rsid w:val="007229A0"/>
    <w:rsid w:val="00732525"/>
    <w:rsid w:val="0073274F"/>
    <w:rsid w:val="007332C7"/>
    <w:rsid w:val="007404D7"/>
    <w:rsid w:val="007423D8"/>
    <w:rsid w:val="00767C2D"/>
    <w:rsid w:val="00770106"/>
    <w:rsid w:val="00774040"/>
    <w:rsid w:val="00781896"/>
    <w:rsid w:val="00787F2B"/>
    <w:rsid w:val="007A61C6"/>
    <w:rsid w:val="007C5B77"/>
    <w:rsid w:val="007C7091"/>
    <w:rsid w:val="007C7A9B"/>
    <w:rsid w:val="007D1D4B"/>
    <w:rsid w:val="007F0EA3"/>
    <w:rsid w:val="007F5372"/>
    <w:rsid w:val="007F6C2D"/>
    <w:rsid w:val="007F7127"/>
    <w:rsid w:val="008009F9"/>
    <w:rsid w:val="008127BF"/>
    <w:rsid w:val="008233E4"/>
    <w:rsid w:val="00832022"/>
    <w:rsid w:val="00843F0A"/>
    <w:rsid w:val="008444AD"/>
    <w:rsid w:val="00847077"/>
    <w:rsid w:val="00854414"/>
    <w:rsid w:val="00854DA7"/>
    <w:rsid w:val="00862049"/>
    <w:rsid w:val="00875A1A"/>
    <w:rsid w:val="00881695"/>
    <w:rsid w:val="00883FE5"/>
    <w:rsid w:val="008854B8"/>
    <w:rsid w:val="008A78DC"/>
    <w:rsid w:val="008D02D2"/>
    <w:rsid w:val="008E026C"/>
    <w:rsid w:val="008E08ED"/>
    <w:rsid w:val="008F1E89"/>
    <w:rsid w:val="009004E3"/>
    <w:rsid w:val="009006F4"/>
    <w:rsid w:val="009151D8"/>
    <w:rsid w:val="0092426B"/>
    <w:rsid w:val="00930332"/>
    <w:rsid w:val="00942637"/>
    <w:rsid w:val="00943717"/>
    <w:rsid w:val="00943CCB"/>
    <w:rsid w:val="00950B57"/>
    <w:rsid w:val="009873C2"/>
    <w:rsid w:val="00990510"/>
    <w:rsid w:val="009B01A2"/>
    <w:rsid w:val="009B0468"/>
    <w:rsid w:val="009B3B85"/>
    <w:rsid w:val="009C1021"/>
    <w:rsid w:val="009C7CDE"/>
    <w:rsid w:val="009F0F10"/>
    <w:rsid w:val="009F18B3"/>
    <w:rsid w:val="009F32E4"/>
    <w:rsid w:val="00A07CAB"/>
    <w:rsid w:val="00A21B7D"/>
    <w:rsid w:val="00A22D3E"/>
    <w:rsid w:val="00A32642"/>
    <w:rsid w:val="00A34A8E"/>
    <w:rsid w:val="00A36E3F"/>
    <w:rsid w:val="00A379D8"/>
    <w:rsid w:val="00A53369"/>
    <w:rsid w:val="00A85CAD"/>
    <w:rsid w:val="00A90B41"/>
    <w:rsid w:val="00A95E50"/>
    <w:rsid w:val="00AA38E4"/>
    <w:rsid w:val="00AA58E8"/>
    <w:rsid w:val="00AA7DC9"/>
    <w:rsid w:val="00AA7E6C"/>
    <w:rsid w:val="00AC2808"/>
    <w:rsid w:val="00AC3AD5"/>
    <w:rsid w:val="00AD117A"/>
    <w:rsid w:val="00AD4F78"/>
    <w:rsid w:val="00AE3797"/>
    <w:rsid w:val="00AE4183"/>
    <w:rsid w:val="00AE7EB0"/>
    <w:rsid w:val="00B10E30"/>
    <w:rsid w:val="00B70BC4"/>
    <w:rsid w:val="00B878C8"/>
    <w:rsid w:val="00B97F35"/>
    <w:rsid w:val="00BB655E"/>
    <w:rsid w:val="00BC2720"/>
    <w:rsid w:val="00BD6D44"/>
    <w:rsid w:val="00BE22FF"/>
    <w:rsid w:val="00BF4D54"/>
    <w:rsid w:val="00C07985"/>
    <w:rsid w:val="00C123DD"/>
    <w:rsid w:val="00C2089D"/>
    <w:rsid w:val="00C27D1B"/>
    <w:rsid w:val="00C31CC6"/>
    <w:rsid w:val="00C41C6B"/>
    <w:rsid w:val="00C508E0"/>
    <w:rsid w:val="00C542F7"/>
    <w:rsid w:val="00C712BF"/>
    <w:rsid w:val="00C72A36"/>
    <w:rsid w:val="00C74281"/>
    <w:rsid w:val="00C74698"/>
    <w:rsid w:val="00C74C82"/>
    <w:rsid w:val="00C9125B"/>
    <w:rsid w:val="00C95589"/>
    <w:rsid w:val="00CA294C"/>
    <w:rsid w:val="00CB35E9"/>
    <w:rsid w:val="00CC63CB"/>
    <w:rsid w:val="00CD0360"/>
    <w:rsid w:val="00CD621C"/>
    <w:rsid w:val="00CF236B"/>
    <w:rsid w:val="00CF4E56"/>
    <w:rsid w:val="00D0164F"/>
    <w:rsid w:val="00D062AA"/>
    <w:rsid w:val="00D1373B"/>
    <w:rsid w:val="00D172F1"/>
    <w:rsid w:val="00D34F71"/>
    <w:rsid w:val="00D36666"/>
    <w:rsid w:val="00D442E0"/>
    <w:rsid w:val="00D718AC"/>
    <w:rsid w:val="00D725EB"/>
    <w:rsid w:val="00D75BCD"/>
    <w:rsid w:val="00D93A26"/>
    <w:rsid w:val="00DB0C8C"/>
    <w:rsid w:val="00DD6EE3"/>
    <w:rsid w:val="00DE2AC4"/>
    <w:rsid w:val="00DE3408"/>
    <w:rsid w:val="00DE5EAF"/>
    <w:rsid w:val="00DE658C"/>
    <w:rsid w:val="00DF3C79"/>
    <w:rsid w:val="00DF3E96"/>
    <w:rsid w:val="00DF56B7"/>
    <w:rsid w:val="00DF5DDD"/>
    <w:rsid w:val="00DF603D"/>
    <w:rsid w:val="00E03C6C"/>
    <w:rsid w:val="00E13D55"/>
    <w:rsid w:val="00E15023"/>
    <w:rsid w:val="00E2707B"/>
    <w:rsid w:val="00E32EFB"/>
    <w:rsid w:val="00E44AF2"/>
    <w:rsid w:val="00E4540E"/>
    <w:rsid w:val="00E45922"/>
    <w:rsid w:val="00E56393"/>
    <w:rsid w:val="00E7100F"/>
    <w:rsid w:val="00E90429"/>
    <w:rsid w:val="00E95FAC"/>
    <w:rsid w:val="00EC007A"/>
    <w:rsid w:val="00EF1EAF"/>
    <w:rsid w:val="00F0058B"/>
    <w:rsid w:val="00F00699"/>
    <w:rsid w:val="00F12823"/>
    <w:rsid w:val="00F13DF1"/>
    <w:rsid w:val="00F17289"/>
    <w:rsid w:val="00F24654"/>
    <w:rsid w:val="00F30309"/>
    <w:rsid w:val="00F41C05"/>
    <w:rsid w:val="00F44AD3"/>
    <w:rsid w:val="00F47B5B"/>
    <w:rsid w:val="00F551E4"/>
    <w:rsid w:val="00F55D45"/>
    <w:rsid w:val="00F6169E"/>
    <w:rsid w:val="00F6468D"/>
    <w:rsid w:val="00F910AA"/>
    <w:rsid w:val="00F95A4A"/>
    <w:rsid w:val="00FA6796"/>
    <w:rsid w:val="00FB7BF9"/>
    <w:rsid w:val="00FC1E0F"/>
    <w:rsid w:val="00FC5F62"/>
    <w:rsid w:val="00FC74D2"/>
    <w:rsid w:val="00FD3C99"/>
    <w:rsid w:val="00FD6715"/>
    <w:rsid w:val="00FD7BFB"/>
    <w:rsid w:val="00FE2656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1CD05E"/>
  <w15:chartTrackingRefBased/>
  <w15:docId w15:val="{25C7CCB4-8958-4FCE-BD20-AC0FE0F5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01A2"/>
    <w:rPr>
      <w:sz w:val="24"/>
      <w:szCs w:val="24"/>
    </w:rPr>
  </w:style>
  <w:style w:type="paragraph" w:styleId="Ttulo1">
    <w:name w:val="heading 1"/>
    <w:basedOn w:val="Normal"/>
    <w:next w:val="Normal"/>
    <w:qFormat/>
    <w:rsid w:val="009B01A2"/>
    <w:pPr>
      <w:keepNext/>
      <w:outlineLvl w:val="0"/>
    </w:pPr>
    <w:rPr>
      <w:rFonts w:ascii="Arial" w:hAnsi="Arial" w:cs="Arial"/>
      <w:b/>
      <w:i/>
      <w:sz w:val="20"/>
    </w:rPr>
  </w:style>
  <w:style w:type="paragraph" w:styleId="Ttulo2">
    <w:name w:val="heading 2"/>
    <w:basedOn w:val="Normal"/>
    <w:next w:val="Normal"/>
    <w:qFormat/>
    <w:rsid w:val="009B01A2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9B01A2"/>
    <w:pPr>
      <w:keepNext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rsid w:val="009B01A2"/>
    <w:pPr>
      <w:keepNext/>
      <w:jc w:val="center"/>
      <w:outlineLvl w:val="6"/>
    </w:pPr>
    <w:rPr>
      <w:rFonts w:ascii="Arial" w:hAnsi="Arial" w:cs="Arial"/>
      <w:b/>
      <w:bCs/>
      <w:i/>
      <w:iCs/>
      <w:sz w:val="18"/>
    </w:rPr>
  </w:style>
  <w:style w:type="paragraph" w:styleId="Ttulo8">
    <w:name w:val="heading 8"/>
    <w:basedOn w:val="Normal"/>
    <w:next w:val="Normal"/>
    <w:qFormat/>
    <w:rsid w:val="009B01A2"/>
    <w:pPr>
      <w:keepNext/>
      <w:outlineLvl w:val="7"/>
    </w:pPr>
    <w:rPr>
      <w:rFonts w:ascii="Arial" w:hAnsi="Arial" w:cs="Arial"/>
      <w:b/>
      <w:bCs/>
      <w:i/>
      <w:iCs/>
      <w:sz w:val="18"/>
    </w:rPr>
  </w:style>
  <w:style w:type="paragraph" w:styleId="Ttulo9">
    <w:name w:val="heading 9"/>
    <w:basedOn w:val="Normal"/>
    <w:next w:val="Normal"/>
    <w:qFormat/>
    <w:rsid w:val="000713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B01A2"/>
    <w:pPr>
      <w:tabs>
        <w:tab w:val="center" w:pos="4419"/>
        <w:tab w:val="right" w:pos="8838"/>
      </w:tabs>
    </w:pPr>
    <w:rPr>
      <w:rFonts w:ascii="Arial" w:hAnsi="Arial"/>
    </w:rPr>
  </w:style>
  <w:style w:type="paragraph" w:styleId="Recuodecorpodetexto2">
    <w:name w:val="Body Text Indent 2"/>
    <w:basedOn w:val="Normal"/>
    <w:rsid w:val="009B01A2"/>
    <w:pPr>
      <w:ind w:left="830" w:hanging="830"/>
      <w:jc w:val="both"/>
    </w:pPr>
    <w:rPr>
      <w:rFonts w:ascii="Arial" w:hAnsi="Arial" w:cs="Arial"/>
      <w:b/>
      <w:iCs/>
      <w:sz w:val="18"/>
    </w:rPr>
  </w:style>
  <w:style w:type="paragraph" w:styleId="Corpodetexto2">
    <w:name w:val="Body Text 2"/>
    <w:basedOn w:val="Normal"/>
    <w:rsid w:val="009B01A2"/>
    <w:pPr>
      <w:jc w:val="center"/>
    </w:pPr>
    <w:rPr>
      <w:rFonts w:ascii="Arial" w:hAnsi="Arial" w:cs="Arial"/>
      <w:b/>
      <w:i/>
      <w:sz w:val="18"/>
    </w:rPr>
  </w:style>
  <w:style w:type="paragraph" w:styleId="Corpodetexto3">
    <w:name w:val="Body Text 3"/>
    <w:basedOn w:val="Normal"/>
    <w:link w:val="Corpodetexto3Char"/>
    <w:rsid w:val="009B01A2"/>
    <w:pPr>
      <w:ind w:right="290"/>
      <w:jc w:val="both"/>
    </w:pPr>
    <w:rPr>
      <w:rFonts w:ascii="Arial" w:hAnsi="Arial" w:cs="Arial"/>
      <w:b/>
      <w:i/>
      <w:sz w:val="18"/>
    </w:rPr>
  </w:style>
  <w:style w:type="character" w:styleId="Hyperlink">
    <w:name w:val="Hyperlink"/>
    <w:rsid w:val="00930332"/>
    <w:rPr>
      <w:color w:val="0000FF"/>
      <w:u w:val="single"/>
    </w:rPr>
  </w:style>
  <w:style w:type="paragraph" w:styleId="Textodebalo">
    <w:name w:val="Balloon Text"/>
    <w:basedOn w:val="Normal"/>
    <w:semiHidden/>
    <w:rsid w:val="00787F2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18232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62049"/>
  </w:style>
  <w:style w:type="table" w:styleId="Tabelacomgrade">
    <w:name w:val="Table Grid"/>
    <w:basedOn w:val="Tabelanormal"/>
    <w:rsid w:val="008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23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rsid w:val="002F7A3D"/>
    <w:rPr>
      <w:rFonts w:ascii="Arial" w:hAnsi="Arial" w:cs="Arial"/>
      <w:b/>
      <w:i/>
      <w:sz w:val="18"/>
      <w:szCs w:val="24"/>
    </w:rPr>
  </w:style>
  <w:style w:type="paragraph" w:customStyle="1" w:styleId="Normal0">
    <w:name w:val="[Normal]"/>
    <w:rsid w:val="00517B27"/>
    <w:rPr>
      <w:rFonts w:ascii="Arial" w:eastAsia="Arial" w:hAnsi="Arial"/>
      <w:sz w:val="24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24312E"/>
    <w:rPr>
      <w:color w:val="808080"/>
    </w:rPr>
  </w:style>
  <w:style w:type="paragraph" w:styleId="PargrafodaLista">
    <w:name w:val="List Paragraph"/>
    <w:basedOn w:val="Normal"/>
    <w:uiPriority w:val="34"/>
    <w:qFormat/>
    <w:rsid w:val="003F78F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A6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DC992670A984A97693BE7588F06D8" ma:contentTypeVersion="4" ma:contentTypeDescription="Crie um novo documento." ma:contentTypeScope="" ma:versionID="bfd515aba5f96897875abb158438a07e">
  <xsd:schema xmlns:xsd="http://www.w3.org/2001/XMLSchema" xmlns:p="http://schemas.microsoft.com/office/2006/metadata/properties" targetNamespace="http://schemas.microsoft.com/office/2006/metadata/properties" ma:root="true" ma:fieldsID="6bcfef7ef81bfcccd62772d0d129db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E5045DF-6ADA-4EF2-82E0-14D6A458A355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AA11A7-ADD0-4256-8C10-A1F273AB7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8B197-AD17-4CE4-9E75-FC8381E92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Poder Judiciário do Estado do Rio de Janeiro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Pjerj</dc:creator>
  <cp:keywords/>
  <cp:lastModifiedBy>Thales Reis Baeta</cp:lastModifiedBy>
  <cp:revision>3</cp:revision>
  <cp:lastPrinted>2022-09-20T14:08:00Z</cp:lastPrinted>
  <dcterms:created xsi:type="dcterms:W3CDTF">2026-03-24T20:01:00Z</dcterms:created>
  <dcterms:modified xsi:type="dcterms:W3CDTF">2026-03-24T20:01:00Z</dcterms:modified>
</cp:coreProperties>
</file>